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4F" w:rsidRDefault="003C334F" w:rsidP="003C334F">
      <w:pPr>
        <w:rPr>
          <w:lang w:val="en"/>
        </w:rPr>
      </w:pPr>
      <w:bookmarkStart w:id="0" w:name="_GoBack"/>
      <w:bookmarkEnd w:id="0"/>
      <w:r w:rsidRPr="003C334F">
        <w:rPr>
          <w:b/>
          <w:lang w:val="en"/>
        </w:rPr>
        <w:t>ON SETTING SMART-TV GUIDE</w:t>
      </w:r>
      <w:r>
        <w:rPr>
          <w:lang w:val="en"/>
        </w:rPr>
        <w:br/>
        <w:t xml:space="preserve">Smart Hub - a proprietary technology (service), from Samsung, which </w:t>
      </w:r>
      <w:proofErr w:type="gramStart"/>
      <w:r>
        <w:rPr>
          <w:lang w:val="en"/>
        </w:rPr>
        <w:t>is used</w:t>
      </w:r>
      <w:proofErr w:type="gramEnd"/>
      <w:r>
        <w:rPr>
          <w:lang w:val="en"/>
        </w:rPr>
        <w:t xml:space="preserve"> in smart TVs to access the various multimedia applications, and management. Smart Hub service enables you to navigate both the built-in multimedia applications, as well as on the remote server.</w:t>
      </w:r>
    </w:p>
    <w:p w:rsidR="003C334F" w:rsidRPr="008341AB" w:rsidRDefault="003C334F" w:rsidP="003C3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0AF87B" wp14:editId="6AEB41CD">
            <wp:extent cx="4762500" cy="2819400"/>
            <wp:effectExtent l="0" t="0" r="0" b="0"/>
            <wp:docPr id="23" name="Рисунок 23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Default="003C334F" w:rsidP="003C334F">
      <w:pPr>
        <w:spacing w:before="100" w:beforeAutospacing="1" w:after="100" w:afterAutospacing="1" w:line="240" w:lineRule="auto"/>
        <w:jc w:val="center"/>
        <w:outlineLvl w:val="1"/>
        <w:rPr>
          <w:lang w:val="en"/>
        </w:rPr>
      </w:pPr>
      <w:r>
        <w:rPr>
          <w:lang w:val="en"/>
        </w:rPr>
        <w:t>Samsung Smart Hub</w:t>
      </w:r>
      <w:r>
        <w:rPr>
          <w:lang w:val="en"/>
        </w:rPr>
        <w:br/>
        <w:t xml:space="preserve">The story of Smart Hub begins with 2011, </w:t>
      </w:r>
      <w:proofErr w:type="gramStart"/>
      <w:r>
        <w:rPr>
          <w:lang w:val="en"/>
        </w:rPr>
        <w:t>then</w:t>
      </w:r>
      <w:proofErr w:type="gramEnd"/>
      <w:r>
        <w:rPr>
          <w:lang w:val="en"/>
        </w:rPr>
        <w:t xml:space="preserve"> was first introduced to this technology, the first TV View Smart Hub control system can connect to Samsung apps service. TV series got the following search service, built-in web browser and Skype software to communicate on the network. In the end, it added the ability for wireless communication facilities Wi-Fi technology.</w:t>
      </w:r>
      <w:r>
        <w:rPr>
          <w:lang w:val="en"/>
        </w:rPr>
        <w:br/>
        <w:t>To get to the Smart Hub interface is possible by pressing the corresponding button on the remote control. One of the main pieces of this technology is the possibility of a functional service management via mobile devices based on Android or IOS operating system. Social TV Function - allows you to view videos or TV shows and talk at the same time on social networks. Shop apps Samsung Apps has a wide assortment of applications, the main sections of the store: video, games, sports, style, information and education opportunities. You can set a password on folders and individual applications (parental control).</w:t>
      </w:r>
    </w:p>
    <w:p w:rsidR="003C334F" w:rsidRDefault="003C334F" w:rsidP="003C334F">
      <w:pPr>
        <w:spacing w:before="100" w:beforeAutospacing="1" w:after="100" w:afterAutospacing="1" w:line="240" w:lineRule="auto"/>
        <w:jc w:val="center"/>
        <w:rPr>
          <w:lang w:val="en"/>
        </w:rPr>
      </w:pPr>
      <w:proofErr w:type="gramStart"/>
      <w:r>
        <w:rPr>
          <w:lang w:val="en"/>
        </w:rPr>
        <w:t>on</w:t>
      </w:r>
      <w:proofErr w:type="gramEnd"/>
      <w:r>
        <w:rPr>
          <w:lang w:val="en"/>
        </w:rPr>
        <w:t xml:space="preserve"> setting SMART-TV SAMSUNG Guide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>Information provided by the site Xsoid.ru</w:t>
      </w:r>
      <w:r>
        <w:rPr>
          <w:lang w:val="en"/>
        </w:rPr>
        <w:br/>
        <w:t xml:space="preserve">1. Connect your TV to the Internet. The TV must be behind a router! The router must be configured to </w:t>
      </w:r>
      <w:r>
        <w:rPr>
          <w:lang w:val="en"/>
        </w:rPr>
        <w:lastRenderedPageBreak/>
        <w:t xml:space="preserve">work with the Internet and packet network </w:t>
      </w:r>
      <w:proofErr w:type="gramStart"/>
      <w:r>
        <w:rPr>
          <w:lang w:val="en"/>
        </w:rPr>
        <w:t>speed,</w:t>
      </w:r>
      <w:proofErr w:type="gramEnd"/>
      <w:r>
        <w:rPr>
          <w:lang w:val="en"/>
        </w:rPr>
        <w:t xml:space="preserve"> the subscriber must be not less than 20 Mb / s.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483B60" wp14:editId="141AACEA">
            <wp:extent cx="3810000" cy="4038600"/>
            <wp:effectExtent l="0" t="0" r="0" b="0"/>
            <wp:docPr id="22" name="Рисунок 22" descr="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lang w:val="en"/>
        </w:rPr>
        <w:t xml:space="preserve">2. Turn on the TV, </w:t>
      </w:r>
      <w:proofErr w:type="gramStart"/>
      <w:r>
        <w:rPr>
          <w:lang w:val="en"/>
        </w:rPr>
        <w:t>then</w:t>
      </w:r>
      <w:proofErr w:type="gramEnd"/>
      <w:r>
        <w:rPr>
          <w:lang w:val="en"/>
        </w:rPr>
        <w:t xml:space="preserve"> press the "SMART", to go to the menu "SMART HUB"</w:t>
      </w:r>
    </w:p>
    <w:p w:rsidR="003C334F" w:rsidRPr="008341AB" w:rsidRDefault="003C334F" w:rsidP="003C3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685B15" wp14:editId="647B18CE">
            <wp:extent cx="4762500" cy="2590800"/>
            <wp:effectExtent l="0" t="0" r="0" b="0"/>
            <wp:docPr id="21" name="Рисунок 21" descr="Инструкция по настройке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струкция по настройке Samsung Smart H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lastRenderedPageBreak/>
        <w:t xml:space="preserve">3. Register the Smart TV Samsung account. In the menu "SMART HUB" push the A button on the remote control and in the "Login" window that </w:t>
      </w:r>
      <w:proofErr w:type="gramStart"/>
      <w:r>
        <w:rPr>
          <w:lang w:val="en"/>
        </w:rPr>
        <w:t>appears,</w:t>
      </w:r>
      <w:proofErr w:type="gramEnd"/>
      <w:r>
        <w:rPr>
          <w:lang w:val="en"/>
        </w:rPr>
        <w:t xml:space="preserve"> click the button "Create. </w:t>
      </w:r>
      <w:proofErr w:type="spellStart"/>
      <w:r>
        <w:rPr>
          <w:lang w:val="en"/>
        </w:rPr>
        <w:t>Uch</w:t>
      </w:r>
      <w:proofErr w:type="spellEnd"/>
      <w:r>
        <w:rPr>
          <w:lang w:val="en"/>
        </w:rPr>
        <w:t>. Zap.".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73916B" wp14:editId="299E9601">
            <wp:extent cx="3810000" cy="2705100"/>
            <wp:effectExtent l="0" t="0" r="0" b="0"/>
            <wp:docPr id="20" name="Рисунок 20" descr="настройка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тройка Samsung Smart Hu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 xml:space="preserve">4. Accept the "Terms. </w:t>
      </w:r>
      <w:proofErr w:type="gramStart"/>
      <w:r>
        <w:rPr>
          <w:lang w:val="en"/>
        </w:rPr>
        <w:t>agreement</w:t>
      </w:r>
      <w:proofErr w:type="gramEnd"/>
      <w:r>
        <w:rPr>
          <w:lang w:val="en"/>
        </w:rPr>
        <w:t xml:space="preserve">. </w:t>
      </w:r>
      <w:proofErr w:type="gramStart"/>
      <w:r>
        <w:rPr>
          <w:lang w:val="en"/>
        </w:rPr>
        <w:t>maintenance</w:t>
      </w:r>
      <w:proofErr w:type="gramEnd"/>
      <w:r>
        <w:rPr>
          <w:lang w:val="en"/>
        </w:rPr>
        <w:t xml:space="preserve"> "(to create a new account. Entries)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ED7FED" wp14:editId="09517F97">
            <wp:extent cx="3810000" cy="2733675"/>
            <wp:effectExtent l="0" t="0" r="0" b="9525"/>
            <wp:docPr id="19" name="Рисунок 19" descr="настройка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стройка Samsung Smart Hu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lastRenderedPageBreak/>
        <w:t xml:space="preserve">5. After the adoption of the conditions of the service agreement, the window "Create. </w:t>
      </w:r>
      <w:proofErr w:type="spellStart"/>
      <w:r>
        <w:rPr>
          <w:lang w:val="en"/>
        </w:rPr>
        <w:t>Uch</w:t>
      </w:r>
      <w:proofErr w:type="spellEnd"/>
      <w:r>
        <w:rPr>
          <w:lang w:val="en"/>
        </w:rPr>
        <w:t>. Zap."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988B31" wp14:editId="75208747">
            <wp:extent cx="3810000" cy="2867025"/>
            <wp:effectExtent l="0" t="0" r="0" b="9525"/>
            <wp:docPr id="18" name="Рисунок 18" descr="настройка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стройка Samsung Smart Hu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lang w:val="en"/>
        </w:rPr>
        <w:t xml:space="preserve">6. Enter the data: a) in a row. ". Ouch zap the Samsung" push button (Enter). Data </w:t>
      </w:r>
      <w:proofErr w:type="gramStart"/>
      <w:r>
        <w:rPr>
          <w:lang w:val="en"/>
        </w:rPr>
        <w:t>is entered</w:t>
      </w:r>
      <w:proofErr w:type="gramEnd"/>
      <w:r>
        <w:rPr>
          <w:lang w:val="en"/>
        </w:rPr>
        <w:t xml:space="preserve"> using the keyboard.</w:t>
      </w:r>
      <w:r w:rsidRPr="003C334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3940C" wp14:editId="56439834">
            <wp:extent cx="952500" cy="276225"/>
            <wp:effectExtent l="0" t="0" r="0" b="9525"/>
            <wp:docPr id="17" name="Рисунок 17" descr="вв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во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759EB1" wp14:editId="3F55D08E">
            <wp:extent cx="4762500" cy="1666875"/>
            <wp:effectExtent l="0" t="0" r="0" b="9525"/>
            <wp:docPr id="16" name="Рисунок 16" descr="как настроить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настроить Samsung Smart Hu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 xml:space="preserve">Enter "the develop" and confirm "OK" button; b) </w:t>
      </w:r>
      <w:proofErr w:type="gramStart"/>
      <w:r>
        <w:rPr>
          <w:lang w:val="en"/>
        </w:rPr>
        <w:t>In</w:t>
      </w:r>
      <w:proofErr w:type="gramEnd"/>
      <w:r>
        <w:rPr>
          <w:lang w:val="en"/>
        </w:rPr>
        <w:t xml:space="preserve"> the line "Password" and "Verify Password" using the on-screen keyboard, enter any password between 6 and 15 characters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2EB2C6" wp14:editId="4C8D31F1">
            <wp:extent cx="4762500" cy="1657350"/>
            <wp:effectExtent l="0" t="0" r="0" b="0"/>
            <wp:docPr id="15" name="Рисунок 15" descr="инструкция по настройке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нструкция по настройке Samsung Smart Hu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Default="003C334F" w:rsidP="003C334F">
      <w:pPr>
        <w:spacing w:before="100" w:beforeAutospacing="1" w:after="100" w:afterAutospacing="1" w:line="240" w:lineRule="auto"/>
        <w:jc w:val="both"/>
        <w:rPr>
          <w:rStyle w:val="shorttext"/>
          <w:lang w:val="en"/>
        </w:rPr>
      </w:pPr>
      <w:proofErr w:type="gramStart"/>
      <w:r>
        <w:rPr>
          <w:rStyle w:val="shorttext"/>
          <w:lang w:val="en"/>
        </w:rPr>
        <w:t>and</w:t>
      </w:r>
      <w:proofErr w:type="gramEnd"/>
      <w:r>
        <w:rPr>
          <w:rStyle w:val="shorttext"/>
          <w:lang w:val="en"/>
        </w:rPr>
        <w:t xml:space="preserve"> confirm with the "OK"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Style w:val="shorttext"/>
          <w:lang w:val="en"/>
        </w:rPr>
        <w:t>put</w:t>
      </w:r>
      <w:proofErr w:type="gramEnd"/>
      <w:r>
        <w:rPr>
          <w:rStyle w:val="shorttext"/>
          <w:lang w:val="en"/>
        </w:rPr>
        <w:t xml:space="preserve"> a tick</w:t>
      </w:r>
      <w:r w:rsidRPr="003C334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C1C67C" wp14:editId="27E87E61">
            <wp:extent cx="3333750" cy="409575"/>
            <wp:effectExtent l="0" t="0" r="0" b="9525"/>
            <wp:docPr id="14" name="Рисунок 14" descr="инструкция по настройке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нструкция по настройке Samsung Smart Hu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Style w:val="shorttext"/>
          <w:lang w:val="en"/>
        </w:rPr>
        <w:lastRenderedPageBreak/>
        <w:t>and</w:t>
      </w:r>
      <w:proofErr w:type="gramEnd"/>
      <w:r>
        <w:rPr>
          <w:rStyle w:val="shorttext"/>
          <w:lang w:val="en"/>
        </w:rPr>
        <w:t xml:space="preserve"> press the button</w:t>
      </w:r>
      <w:r w:rsidRPr="003C334F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452855" wp14:editId="0128F73C">
            <wp:extent cx="2857500" cy="466725"/>
            <wp:effectExtent l="0" t="0" r="0" b="9525"/>
            <wp:docPr id="13" name="Рисунок 13" descr="инструкция по настройке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нструкция по настройке Samsung Smart Hu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>The message "Ouch. Develop a record is created. Continue?" Click "OK". "Develop" Account created in Smart TV.</w:t>
      </w:r>
      <w:r>
        <w:rPr>
          <w:lang w:val="en"/>
        </w:rPr>
        <w:br/>
        <w:t>7. Select the Smart TV Samsung account. After account creation screen appears "Login", select the account you just created "</w:t>
      </w:r>
      <w:proofErr w:type="gramStart"/>
      <w:r>
        <w:rPr>
          <w:lang w:val="en"/>
        </w:rPr>
        <w:t>the develop</w:t>
      </w:r>
      <w:proofErr w:type="gramEnd"/>
      <w:r>
        <w:rPr>
          <w:lang w:val="en"/>
        </w:rPr>
        <w:t>", enter the password, put a tick and press the input button.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A16EAC" wp14:editId="1B1F86F8">
            <wp:extent cx="3810000" cy="2628900"/>
            <wp:effectExtent l="0" t="0" r="0" b="0"/>
            <wp:docPr id="12" name="Рисунок 12" descr="подключение и настройка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дключение и настройка Samsung Smart Hub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>8. Set up sync with TENET-TV. The "SMART HUB" menu of the TV press the D button on the remote control, and in the pop-up window "Settings" select "Development" and press (Enter) button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8985D7" wp14:editId="6DE04B9A">
            <wp:extent cx="952500" cy="276225"/>
            <wp:effectExtent l="0" t="0" r="0" b="9525"/>
            <wp:docPr id="11" name="Рисунок 11" descr="подключение и настройка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дключение и настройка Samsung Smart Hu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lang w:val="en"/>
        </w:rPr>
        <w:t>(Some TV firmware versions to open the window "Settings" use "TOOLS" button)</w:t>
      </w:r>
    </w:p>
    <w:p w:rsidR="003C334F" w:rsidRPr="008341AB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C147DF" wp14:editId="21EF0E0E">
            <wp:extent cx="1143000" cy="914400"/>
            <wp:effectExtent l="0" t="0" r="0" b="0"/>
            <wp:docPr id="10" name="Рисунок 10" descr="подключение и настройка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ключение и настройка Samsung Smart Hub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8341AB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AF2F8" wp14:editId="384803AA">
            <wp:extent cx="3810000" cy="2333625"/>
            <wp:effectExtent l="0" t="0" r="0" b="9525"/>
            <wp:docPr id="9" name="Рисунок 9" descr="подключение и настройка 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ключение и настройка Samsung Smart Hu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1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lastRenderedPageBreak/>
        <w:t>9. Then select the "Setting IP-addresses serv." and press (Enter) button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C15611" wp14:editId="3D0FA4B1">
            <wp:extent cx="3810000" cy="2400300"/>
            <wp:effectExtent l="0" t="0" r="0" b="0"/>
            <wp:docPr id="8" name="Рисунок 8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 xml:space="preserve">Enter the IP-address to </w:t>
      </w:r>
      <w:proofErr w:type="gramStart"/>
      <w:r>
        <w:rPr>
          <w:lang w:val="en"/>
        </w:rPr>
        <w:t>sync</w:t>
      </w:r>
      <w:proofErr w:type="gramEnd"/>
      <w:r>
        <w:rPr>
          <w:lang w:val="en"/>
        </w:rPr>
        <w:t xml:space="preserve"> with the "Smart Hub": 195.138.78.68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2DDDF7" wp14:editId="26A90108">
            <wp:extent cx="2857500" cy="1162050"/>
            <wp:effectExtent l="0" t="0" r="0" b="0"/>
            <wp:docPr id="7" name="Рисунок 7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lang w:val="en"/>
        </w:rPr>
        <w:t>press</w:t>
      </w:r>
      <w:proofErr w:type="gramEnd"/>
      <w:r>
        <w:rPr>
          <w:lang w:val="en"/>
        </w:rPr>
        <w:t xml:space="preserve"> (Enter) button - confirm and select "Synchronize user applications."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996181" wp14:editId="633E6448">
            <wp:extent cx="3810000" cy="2524125"/>
            <wp:effectExtent l="0" t="0" r="0" b="9525"/>
            <wp:docPr id="6" name="Рисунок 6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>After successful synchronization of the on-screen message should appear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9A16DD" wp14:editId="116C0E08">
            <wp:extent cx="5238750" cy="1352550"/>
            <wp:effectExtent l="0" t="0" r="0" b="0"/>
            <wp:docPr id="5" name="Рисунок 5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Default="003C334F" w:rsidP="003C334F">
      <w:pPr>
        <w:spacing w:before="100" w:beforeAutospacing="1" w:after="100" w:afterAutospacing="1" w:line="240" w:lineRule="auto"/>
        <w:jc w:val="center"/>
        <w:rPr>
          <w:lang w:val="en"/>
        </w:rPr>
      </w:pPr>
      <w:proofErr w:type="gramStart"/>
      <w:r>
        <w:rPr>
          <w:lang w:val="en"/>
        </w:rPr>
        <w:lastRenderedPageBreak/>
        <w:t>confirming</w:t>
      </w:r>
      <w:proofErr w:type="gramEnd"/>
      <w:r>
        <w:rPr>
          <w:lang w:val="en"/>
        </w:rPr>
        <w:t xml:space="preserve"> the successful addition of new TENET-TV applications. We leave the menu «SMART HUB» and select TENET-TV widget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62F230" wp14:editId="63F21EDC">
            <wp:extent cx="3810000" cy="2362200"/>
            <wp:effectExtent l="0" t="0" r="0" b="0"/>
            <wp:docPr id="4" name="Рисунок 4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>Note: To display the widget TENET-TV, double-press the "SMART" TV remote control (on / off TV.).</w:t>
      </w:r>
      <w:r>
        <w:rPr>
          <w:lang w:val="en"/>
        </w:rPr>
        <w:br/>
        <w:t>10. To register your TV.</w:t>
      </w:r>
      <w:r>
        <w:rPr>
          <w:lang w:val="en"/>
        </w:rPr>
        <w:br/>
        <w:t>If your TV is not registered, the screen registration form will appear.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96CED6" wp14:editId="6689DDAD">
            <wp:extent cx="3810000" cy="2247900"/>
            <wp:effectExtent l="0" t="0" r="0" b="0"/>
            <wp:docPr id="3" name="Рисунок 3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Default="003C334F" w:rsidP="003C334F">
      <w:pPr>
        <w:spacing w:before="100" w:beforeAutospacing="1" w:after="100" w:afterAutospacing="1" w:line="240" w:lineRule="auto"/>
        <w:jc w:val="center"/>
        <w:rPr>
          <w:lang w:val="en"/>
        </w:rPr>
      </w:pPr>
      <w:r>
        <w:rPr>
          <w:lang w:val="en"/>
        </w:rPr>
        <w:t>To register, please enter in the corresponding rows login and password for Internet connection, specified in the registration card (form №5, issued together with a set of documents in the contract). To enter a login on the selected field, press the key and use the screen keyboard to enter a login, press the "close". To enter the password on the selected field, press the key and use the screen keyboard to enter the password, press the "close".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20A324E" wp14:editId="6C38A8DC">
            <wp:extent cx="3810000" cy="2209800"/>
            <wp:effectExtent l="0" t="0" r="0" b="0"/>
            <wp:docPr id="2" name="Рисунок 2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3C334F" w:rsidRPr="003C334F" w:rsidRDefault="003C334F" w:rsidP="003C3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lang w:val="en"/>
        </w:rPr>
        <w:t>After entering the login and password, click "Register TV." If username and password are correct, the TV will check in 1-2 seconds. When filling out the fields make a mistake when you try to create the message "Wrong username or password!"</w:t>
      </w:r>
      <w:r w:rsidRPr="00834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B2E78C" wp14:editId="6E69C7CA">
            <wp:extent cx="5238750" cy="5724525"/>
            <wp:effectExtent l="0" t="0" r="0" b="9525"/>
            <wp:docPr id="1" name="Рисунок 1" descr="Samsung Smart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amsung Smart Hub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34F" w:rsidRPr="003C334F" w:rsidRDefault="003C334F">
      <w:pPr>
        <w:rPr>
          <w:lang w:val="en"/>
        </w:rPr>
      </w:pPr>
      <w:r>
        <w:rPr>
          <w:rStyle w:val="shorttext"/>
          <w:lang w:val="en"/>
        </w:rPr>
        <w:t xml:space="preserve">Meaning </w:t>
      </w:r>
      <w:proofErr w:type="spellStart"/>
      <w:r>
        <w:rPr>
          <w:rStyle w:val="shorttext"/>
          <w:lang w:val="en"/>
        </w:rPr>
        <w:t>Clavey</w:t>
      </w:r>
      <w:proofErr w:type="spellEnd"/>
      <w:r>
        <w:rPr>
          <w:rStyle w:val="shorttext"/>
          <w:lang w:val="en"/>
        </w:rPr>
        <w:t xml:space="preserve"> key on the remote control.</w:t>
      </w:r>
    </w:p>
    <w:sectPr w:rsidR="003C334F" w:rsidRPr="003C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43"/>
    <w:rsid w:val="003C334F"/>
    <w:rsid w:val="00464B00"/>
    <w:rsid w:val="004F79E6"/>
    <w:rsid w:val="005E1788"/>
    <w:rsid w:val="00D1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3D2F1-AB8E-40D4-9055-1DD61A57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3C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851EF-C3D1-42E9-86C2-DC736495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Макашев Ерлан</dc:creator>
  <cp:keywords/>
  <dc:description/>
  <cp:lastModifiedBy>user</cp:lastModifiedBy>
  <cp:revision>2</cp:revision>
  <dcterms:created xsi:type="dcterms:W3CDTF">2018-04-02T01:40:00Z</dcterms:created>
  <dcterms:modified xsi:type="dcterms:W3CDTF">2018-04-02T01:40:00Z</dcterms:modified>
</cp:coreProperties>
</file>